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이사화물 분실 확인서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확인일시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2026-10-14 17시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운송관리번호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DEMO-MOV02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포장상자번호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주방상자03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미확인물품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접시 2개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마지막확인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출발지 포장 때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재확인계획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빈 상자 재점검</w:t>
            </w:r>
          </w:p>
        </w:tc>
      </w:tr>
    </w:tbl>
    <w:p>
      <w:r>
        <w:t>이 기록은 분실 책임이나 보상액을 인정하는 확인서가 아닙니다. 주민번호·계좌번호를 적지 말고, 발견되면 기존 기록을 지우지 않은 채 발견 시점과 위치를 추가하세요.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이사화물 분실 확인서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